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557A4"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2557A4" w:rsidP="00B56BE2">
      <w:pPr>
        <w:tabs>
          <w:tab w:val="left" w:pos="7020"/>
        </w:tabs>
        <w:jc w:val="left"/>
        <w:rPr>
          <w:sz w:val="26"/>
          <w:szCs w:val="26"/>
        </w:rPr>
      </w:pPr>
      <w:r>
        <w:rPr>
          <w:sz w:val="26"/>
          <w:szCs w:val="26"/>
        </w:rPr>
        <w:t>в</w:t>
      </w:r>
      <w:r w:rsidR="00C33429" w:rsidRPr="00646C30">
        <w:rPr>
          <w:sz w:val="26"/>
          <w:szCs w:val="26"/>
        </w:rPr>
        <w:t xml:space="preserve">ід  </w:t>
      </w:r>
      <w:r>
        <w:rPr>
          <w:sz w:val="26"/>
          <w:szCs w:val="26"/>
        </w:rPr>
        <w:t>16.08.2021</w:t>
      </w:r>
      <w:r w:rsidR="00394AF2">
        <w:rPr>
          <w:sz w:val="26"/>
          <w:szCs w:val="26"/>
        </w:rPr>
        <w:t xml:space="preserve">  №</w:t>
      </w:r>
      <w:r w:rsidR="00F05514">
        <w:rPr>
          <w:sz w:val="26"/>
          <w:szCs w:val="26"/>
        </w:rPr>
        <w:t xml:space="preserve"> </w:t>
      </w:r>
      <w:bookmarkStart w:id="0" w:name="_GoBack"/>
      <w:bookmarkEnd w:id="0"/>
      <w:r>
        <w:rPr>
          <w:sz w:val="26"/>
          <w:szCs w:val="26"/>
        </w:rPr>
        <w:t>61</w:t>
      </w:r>
      <w:r w:rsidR="00CF72EF" w:rsidRPr="00646C30">
        <w:rPr>
          <w:sz w:val="26"/>
          <w:szCs w:val="26"/>
        </w:rPr>
        <w:tab/>
        <w:t>м. Жовква</w:t>
      </w:r>
    </w:p>
    <w:p w:rsidR="009105D2" w:rsidRPr="009105D2" w:rsidRDefault="009105D2" w:rsidP="00B56BE2">
      <w:pPr>
        <w:tabs>
          <w:tab w:val="left" w:pos="7020"/>
        </w:tabs>
        <w:jc w:val="left"/>
        <w:rPr>
          <w:sz w:val="16"/>
          <w:szCs w:val="16"/>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140375">
        <w:rPr>
          <w:b/>
          <w:sz w:val="26"/>
          <w:szCs w:val="26"/>
        </w:rPr>
        <w:t>Гривастовій</w:t>
      </w:r>
      <w:proofErr w:type="spellEnd"/>
      <w:r w:rsidR="00140375">
        <w:rPr>
          <w:b/>
          <w:sz w:val="26"/>
          <w:szCs w:val="26"/>
        </w:rPr>
        <w:t xml:space="preserve"> Галині Богданівні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w:t>
      </w:r>
      <w:r w:rsidR="00140375">
        <w:rPr>
          <w:b/>
          <w:sz w:val="26"/>
          <w:szCs w:val="26"/>
        </w:rPr>
        <w:t>натурі (на місцевості) земельної</w:t>
      </w:r>
      <w:r w:rsidR="00AF4831" w:rsidRPr="00646C30">
        <w:rPr>
          <w:b/>
          <w:sz w:val="26"/>
          <w:szCs w:val="26"/>
        </w:rPr>
        <w:t xml:space="preserve"> ділян</w:t>
      </w:r>
      <w:r w:rsidR="00140375">
        <w:rPr>
          <w:b/>
          <w:sz w:val="26"/>
          <w:szCs w:val="26"/>
        </w:rPr>
        <w:t>ки площею 2,2256</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proofErr w:type="spellStart"/>
      <w:r w:rsidR="00140375">
        <w:rPr>
          <w:sz w:val="26"/>
          <w:szCs w:val="26"/>
        </w:rPr>
        <w:t>Гривастової</w:t>
      </w:r>
      <w:proofErr w:type="spellEnd"/>
      <w:r w:rsidR="00140375">
        <w:rPr>
          <w:sz w:val="26"/>
          <w:szCs w:val="26"/>
        </w:rPr>
        <w:t xml:space="preserve"> Галини Богданівни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8"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Закону України “Про м</w:t>
      </w:r>
      <w:r w:rsidR="00646C30">
        <w:rPr>
          <w:sz w:val="26"/>
          <w:szCs w:val="26"/>
        </w:rPr>
        <w:t>ісцеве самоврядування в Україні</w:t>
      </w:r>
      <w:r w:rsidR="00B035EF" w:rsidRPr="00646C30">
        <w:rPr>
          <w:sz w:val="26"/>
          <w:szCs w:val="26"/>
        </w:rPr>
        <w:t>”,</w:t>
      </w:r>
      <w:r w:rsidR="00646C30">
        <w:rPr>
          <w:sz w:val="26"/>
          <w:szCs w:val="26"/>
        </w:rPr>
        <w:t xml:space="preserve"> </w:t>
      </w:r>
      <w:r w:rsidR="00646C30" w:rsidRPr="000B4E4E">
        <w:rPr>
          <w:sz w:val="26"/>
          <w:szCs w:val="26"/>
        </w:rPr>
        <w:t xml:space="preserve">за погодженням </w:t>
      </w:r>
      <w:r w:rsidR="002557A4">
        <w:rPr>
          <w:sz w:val="26"/>
          <w:szCs w:val="26"/>
        </w:rPr>
        <w:t xml:space="preserve">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Default="00646C30" w:rsidP="00646C30">
      <w:pPr>
        <w:pStyle w:val="FR1"/>
        <w:spacing w:before="0"/>
        <w:jc w:val="both"/>
        <w:rPr>
          <w:b/>
          <w:sz w:val="26"/>
          <w:szCs w:val="26"/>
        </w:rPr>
      </w:pPr>
    </w:p>
    <w:p w:rsidR="00B035EF" w:rsidRDefault="00B035EF" w:rsidP="00646C30">
      <w:pPr>
        <w:pStyle w:val="FR1"/>
        <w:spacing w:before="0"/>
        <w:rPr>
          <w:b/>
          <w:sz w:val="26"/>
          <w:szCs w:val="26"/>
        </w:rPr>
      </w:pPr>
      <w:r w:rsidRPr="00646C30">
        <w:rPr>
          <w:b/>
          <w:sz w:val="26"/>
          <w:szCs w:val="26"/>
        </w:rPr>
        <w:t>В И Р І Ш И Л А:</w:t>
      </w:r>
    </w:p>
    <w:p w:rsidR="009105D2" w:rsidRPr="009105D2" w:rsidRDefault="009105D2" w:rsidP="00646C30">
      <w:pPr>
        <w:pStyle w:val="FR1"/>
        <w:spacing w:before="0"/>
        <w:rPr>
          <w:b/>
          <w:sz w:val="16"/>
          <w:szCs w:val="16"/>
        </w:rPr>
      </w:pPr>
    </w:p>
    <w:p w:rsidR="00F3034D"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F3034D">
        <w:rPr>
          <w:sz w:val="26"/>
          <w:szCs w:val="26"/>
        </w:rPr>
        <w:t xml:space="preserve">гр. </w:t>
      </w:r>
      <w:proofErr w:type="spellStart"/>
      <w:r w:rsidR="00F3034D">
        <w:rPr>
          <w:sz w:val="26"/>
          <w:szCs w:val="26"/>
        </w:rPr>
        <w:t>Гривастовій</w:t>
      </w:r>
      <w:proofErr w:type="spellEnd"/>
      <w:r w:rsidR="00F3034D">
        <w:rPr>
          <w:sz w:val="26"/>
          <w:szCs w:val="26"/>
        </w:rPr>
        <w:t xml:space="preserve"> Галині Богданівні</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F3034D">
        <w:rPr>
          <w:sz w:val="26"/>
          <w:szCs w:val="26"/>
        </w:rPr>
        <w:t xml:space="preserve"> земельної ділянки площею 2,2256</w:t>
      </w:r>
      <w:r w:rsidR="008A7C0A" w:rsidRPr="00646C30">
        <w:rPr>
          <w:sz w:val="26"/>
          <w:szCs w:val="26"/>
        </w:rPr>
        <w:t xml:space="preserve"> га</w:t>
      </w:r>
      <w:r w:rsidR="00F3034D">
        <w:rPr>
          <w:sz w:val="26"/>
          <w:szCs w:val="26"/>
        </w:rPr>
        <w:t xml:space="preserve"> (4622783100:02:000:0324</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 xml:space="preserve">го  </w:t>
      </w:r>
      <w:r w:rsidR="00F3034D">
        <w:rPr>
          <w:sz w:val="26"/>
          <w:szCs w:val="26"/>
        </w:rPr>
        <w:t>виробництва.</w:t>
      </w:r>
    </w:p>
    <w:p w:rsidR="00F3034D"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F3034D">
        <w:rPr>
          <w:sz w:val="26"/>
          <w:szCs w:val="26"/>
        </w:rPr>
        <w:t>Гривастовій</w:t>
      </w:r>
      <w:proofErr w:type="spellEnd"/>
      <w:r w:rsidR="00F3034D">
        <w:rPr>
          <w:sz w:val="26"/>
          <w:szCs w:val="26"/>
        </w:rPr>
        <w:t xml:space="preserve"> Галині Богданівні у приватну власність земельну ділянку</w:t>
      </w:r>
      <w:r w:rsidR="008A7C0A" w:rsidRPr="00646C30">
        <w:rPr>
          <w:sz w:val="26"/>
          <w:szCs w:val="26"/>
        </w:rPr>
        <w:t xml:space="preserve"> </w:t>
      </w:r>
      <w:r w:rsidR="00424BF7" w:rsidRPr="00646C30">
        <w:rPr>
          <w:sz w:val="26"/>
          <w:szCs w:val="26"/>
        </w:rPr>
        <w:t xml:space="preserve">площею </w:t>
      </w:r>
      <w:r w:rsidR="00F3034D">
        <w:rPr>
          <w:sz w:val="26"/>
          <w:szCs w:val="26"/>
        </w:rPr>
        <w:t>2,2256</w:t>
      </w:r>
      <w:r w:rsidR="00F3034D"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F3034D">
        <w:rPr>
          <w:sz w:val="26"/>
          <w:szCs w:val="26"/>
        </w:rPr>
        <w:t>4622783100:02:000:0324.</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Default="00C82D0E" w:rsidP="00C82D0E">
      <w:pPr>
        <w:pStyle w:val="FR1"/>
        <w:spacing w:before="0"/>
        <w:jc w:val="both"/>
        <w:rPr>
          <w:sz w:val="28"/>
          <w:szCs w:val="28"/>
        </w:rPr>
      </w:pPr>
    </w:p>
    <w:p w:rsidR="002557A4" w:rsidRPr="00A33403" w:rsidRDefault="002557A4"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C82D0E" w:rsidRDefault="00394AF2" w:rsidP="009105D2">
      <w:pPr>
        <w:jc w:val="both"/>
        <w:rPr>
          <w:sz w:val="24"/>
          <w:szCs w:val="24"/>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sectPr w:rsidR="0071318B" w:rsidRPr="00C82D0E" w:rsidSect="00143551">
      <w:headerReference w:type="even" r:id="rId9"/>
      <w:headerReference w:type="default"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4A" w:rsidRDefault="0092514A">
      <w:r>
        <w:separator/>
      </w:r>
    </w:p>
  </w:endnote>
  <w:endnote w:type="continuationSeparator" w:id="0">
    <w:p w:rsidR="0092514A" w:rsidRDefault="0092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4A" w:rsidRDefault="0092514A">
      <w:r>
        <w:separator/>
      </w:r>
    </w:p>
  </w:footnote>
  <w:footnote w:type="continuationSeparator" w:id="0">
    <w:p w:rsidR="0092514A" w:rsidRDefault="0092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375"/>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7A4"/>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07E5D"/>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05D2"/>
    <w:rsid w:val="00911F7F"/>
    <w:rsid w:val="00913DE4"/>
    <w:rsid w:val="009209CE"/>
    <w:rsid w:val="00920C2B"/>
    <w:rsid w:val="00920D64"/>
    <w:rsid w:val="00921C50"/>
    <w:rsid w:val="0092283F"/>
    <w:rsid w:val="00923D75"/>
    <w:rsid w:val="00924E13"/>
    <w:rsid w:val="0092514A"/>
    <w:rsid w:val="0092576B"/>
    <w:rsid w:val="00925ED9"/>
    <w:rsid w:val="00931DFD"/>
    <w:rsid w:val="00935F70"/>
    <w:rsid w:val="00940860"/>
    <w:rsid w:val="00940D88"/>
    <w:rsid w:val="00941A1C"/>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16A1"/>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514"/>
    <w:rsid w:val="00F10488"/>
    <w:rsid w:val="00F140BB"/>
    <w:rsid w:val="00F14E51"/>
    <w:rsid w:val="00F16FED"/>
    <w:rsid w:val="00F20968"/>
    <w:rsid w:val="00F223AA"/>
    <w:rsid w:val="00F23C29"/>
    <w:rsid w:val="00F240A6"/>
    <w:rsid w:val="00F264CF"/>
    <w:rsid w:val="00F26DFD"/>
    <w:rsid w:val="00F3034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DCD14-A9EE-4D7F-B216-0EA63009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1381</Words>
  <Characters>788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15</cp:revision>
  <cp:lastPrinted>2021-08-28T11:02:00Z</cp:lastPrinted>
  <dcterms:created xsi:type="dcterms:W3CDTF">2021-04-14T13:29:00Z</dcterms:created>
  <dcterms:modified xsi:type="dcterms:W3CDTF">2021-08-28T11:02:00Z</dcterms:modified>
</cp:coreProperties>
</file>